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06EF8" w:rsidRPr="00B31CF8" w:rsidP="00D97D35">
      <w:pPr>
        <w:pStyle w:val="Title"/>
        <w:widowControl w:val="0"/>
        <w:spacing w:after="0"/>
        <w:jc w:val="right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B31CF8">
        <w:rPr>
          <w:rFonts w:ascii="Times New Roman" w:eastAsia="MS Mincho" w:hAnsi="Times New Roman" w:cs="Times New Roman"/>
          <w:sz w:val="22"/>
          <w:szCs w:val="22"/>
        </w:rPr>
        <w:t>Дело № 5-</w:t>
      </w:r>
      <w:r w:rsidR="00FE17CB">
        <w:rPr>
          <w:rFonts w:ascii="Times New Roman" w:eastAsia="MS Mincho" w:hAnsi="Times New Roman" w:cs="Times New Roman"/>
          <w:sz w:val="22"/>
          <w:szCs w:val="22"/>
        </w:rPr>
        <w:t>64</w:t>
      </w:r>
      <w:r w:rsidR="008335F0">
        <w:rPr>
          <w:rFonts w:ascii="Times New Roman" w:eastAsia="MS Mincho" w:hAnsi="Times New Roman" w:cs="Times New Roman"/>
          <w:sz w:val="22"/>
          <w:szCs w:val="22"/>
        </w:rPr>
        <w:t>4</w:t>
      </w:r>
      <w:r>
        <w:rPr>
          <w:rFonts w:ascii="Times New Roman" w:eastAsia="MS Mincho" w:hAnsi="Times New Roman" w:cs="Times New Roman"/>
          <w:sz w:val="22"/>
          <w:szCs w:val="22"/>
        </w:rPr>
        <w:t>-210</w:t>
      </w:r>
      <w:r w:rsidR="00FE17CB">
        <w:rPr>
          <w:rFonts w:ascii="Times New Roman" w:eastAsia="MS Mincho" w:hAnsi="Times New Roman" w:cs="Times New Roman"/>
          <w:sz w:val="22"/>
          <w:szCs w:val="22"/>
        </w:rPr>
        <w:t>2</w:t>
      </w:r>
      <w:r w:rsidRPr="00B31CF8">
        <w:rPr>
          <w:rFonts w:ascii="Times New Roman" w:eastAsia="MS Mincho" w:hAnsi="Times New Roman" w:cs="Times New Roman"/>
          <w:sz w:val="22"/>
          <w:szCs w:val="22"/>
        </w:rPr>
        <w:t>/202</w:t>
      </w:r>
      <w:r>
        <w:rPr>
          <w:rFonts w:ascii="Times New Roman" w:eastAsia="MS Mincho" w:hAnsi="Times New Roman" w:cs="Times New Roman"/>
          <w:sz w:val="22"/>
          <w:szCs w:val="22"/>
        </w:rPr>
        <w:t>6</w:t>
      </w:r>
    </w:p>
    <w:p w:rsidR="008335F0" w:rsidP="008335F0">
      <w:pPr>
        <w:pStyle w:val="PlainText"/>
        <w:spacing w:line="240" w:lineRule="exact"/>
        <w:ind w:right="-6" w:firstLine="708"/>
        <w:jc w:val="right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86MS0042-01-2026-003810-47</w:t>
      </w:r>
    </w:p>
    <w:p w:rsidR="008335F0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ahoma" w:hAnsi="Tahoma" w:cs="Tahoma"/>
          <w:b/>
          <w:bCs/>
        </w:rPr>
      </w:pPr>
    </w:p>
    <w:p w:rsidR="00306EF8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>ПОСТАНОВЛЕНИЕ</w:t>
      </w:r>
    </w:p>
    <w:p w:rsidR="00306EF8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>по делу об административном правонарушении</w:t>
      </w:r>
    </w:p>
    <w:p w:rsidR="001845FE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sz w:val="28"/>
          <w:szCs w:val="28"/>
        </w:rPr>
      </w:pPr>
    </w:p>
    <w:p w:rsidR="001845FE" w:rsidRPr="00FE17CB" w:rsidP="00FE17CB">
      <w:pPr>
        <w:pStyle w:val="PlainText"/>
        <w:ind w:right="-5" w:firstLine="708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г. Нижневартовск                                    </w:t>
      </w:r>
      <w:r w:rsidRPr="00FE17CB" w:rsidR="00EF70F4"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</w:t>
      </w:r>
      <w:r w:rsidRPr="00FE17CB" w:rsidR="00FE17CB">
        <w:rPr>
          <w:rFonts w:ascii="Times New Roman" w:eastAsia="MS Mincho" w:hAnsi="Times New Roman" w:cs="Times New Roman"/>
          <w:bCs/>
          <w:sz w:val="28"/>
          <w:szCs w:val="28"/>
        </w:rPr>
        <w:t>28</w:t>
      </w:r>
      <w:r w:rsidRPr="00FE17CB" w:rsidR="00122661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r w:rsidRPr="00FE17CB" w:rsidR="00931DE7">
        <w:rPr>
          <w:rFonts w:ascii="Times New Roman" w:eastAsia="MS Mincho" w:hAnsi="Times New Roman" w:cs="Times New Roman"/>
          <w:bCs/>
          <w:sz w:val="28"/>
          <w:szCs w:val="28"/>
        </w:rPr>
        <w:t>августа</w:t>
      </w: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 2026 года  </w:t>
      </w:r>
    </w:p>
    <w:p w:rsidR="00306EF8" w:rsidRPr="00FE17CB" w:rsidP="00FE17CB">
      <w:pPr>
        <w:pStyle w:val="PlainText"/>
        <w:ind w:right="-5" w:firstLine="708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:rsidR="00A760E1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</w:t>
      </w:r>
      <w:r w:rsidRPr="00FE17CB">
        <w:rPr>
          <w:sz w:val="28"/>
          <w:szCs w:val="28"/>
        </w:rPr>
        <w:t xml:space="preserve">Нижневартовска Ханты-Мансийского автономного округа – Югры, Вдовина О.В., исполняющий обязанности мирового судьи судебного участка </w:t>
      </w:r>
      <w:r w:rsidRPr="00FE17CB" w:rsidR="00FE17CB">
        <w:rPr>
          <w:sz w:val="28"/>
          <w:szCs w:val="28"/>
        </w:rPr>
        <w:t xml:space="preserve">2 </w:t>
      </w:r>
      <w:r w:rsidRPr="00FE17CB">
        <w:rPr>
          <w:sz w:val="28"/>
          <w:szCs w:val="28"/>
        </w:rPr>
        <w:t>того же судебного района, находящийся по адресу ул. Нефтяников, 6, г. Нижневартовск</w:t>
      </w:r>
      <w:r w:rsidRPr="00FE17CB" w:rsidR="00306EF8">
        <w:rPr>
          <w:sz w:val="28"/>
          <w:szCs w:val="28"/>
        </w:rPr>
        <w:t xml:space="preserve">, 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рассмотрев материал об административн</w:t>
      </w:r>
      <w:r w:rsidRPr="00FE17CB">
        <w:rPr>
          <w:sz w:val="28"/>
          <w:szCs w:val="28"/>
        </w:rPr>
        <w:t>ом правонарушении в отношении:</w:t>
      </w:r>
    </w:p>
    <w:p w:rsidR="00FE17CB" w:rsidRPr="00FE17CB" w:rsidP="00FE17CB">
      <w:pPr>
        <w:ind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Рачёва Егора Кондратьевича,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 года рождения, уроженца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работающего в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зарегистрированного и проживающего по адресу: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паспорт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>,</w:t>
      </w:r>
    </w:p>
    <w:p w:rsidR="00FE17CB" w:rsidRPr="00FE17CB" w:rsidP="00FE17CB">
      <w:pPr>
        <w:widowControl w:val="0"/>
        <w:ind w:firstLine="708"/>
        <w:jc w:val="center"/>
        <w:rPr>
          <w:sz w:val="28"/>
          <w:szCs w:val="28"/>
        </w:rPr>
      </w:pPr>
      <w:r w:rsidRPr="00FE17CB">
        <w:rPr>
          <w:sz w:val="28"/>
          <w:szCs w:val="28"/>
        </w:rPr>
        <w:t>УСТАНОВИЛ: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Рачёв Е.К</w:t>
      </w:r>
      <w:r w:rsidRPr="00FE17CB" w:rsidR="008F2D87">
        <w:rPr>
          <w:sz w:val="28"/>
          <w:szCs w:val="28"/>
        </w:rPr>
        <w:t>.</w:t>
      </w:r>
      <w:r w:rsidRPr="00FE17CB">
        <w:rPr>
          <w:sz w:val="28"/>
          <w:szCs w:val="28"/>
        </w:rPr>
        <w:t xml:space="preserve">, </w:t>
      </w:r>
      <w:r>
        <w:rPr>
          <w:sz w:val="28"/>
          <w:szCs w:val="28"/>
        </w:rPr>
        <w:t>15.07</w:t>
      </w:r>
      <w:r w:rsidRPr="00FE17CB" w:rsidR="00EF70F4">
        <w:rPr>
          <w:sz w:val="28"/>
          <w:szCs w:val="28"/>
        </w:rPr>
        <w:t>.2026</w:t>
      </w:r>
      <w:r w:rsidRPr="00FE17CB">
        <w:rPr>
          <w:sz w:val="28"/>
          <w:szCs w:val="28"/>
        </w:rPr>
        <w:t xml:space="preserve">  в 00:01 часов по адресу: </w:t>
      </w:r>
      <w:r>
        <w:rPr>
          <w:sz w:val="28"/>
          <w:szCs w:val="28"/>
        </w:rPr>
        <w:t>*</w:t>
      </w:r>
      <w:r w:rsidRPr="00FE17CB" w:rsidR="001845FE">
        <w:rPr>
          <w:bCs/>
          <w:sz w:val="28"/>
          <w:szCs w:val="28"/>
        </w:rPr>
        <w:t xml:space="preserve">, </w:t>
      </w:r>
      <w:r w:rsidRPr="00FE17CB">
        <w:rPr>
          <w:sz w:val="28"/>
          <w:szCs w:val="28"/>
        </w:rPr>
        <w:t>н</w:t>
      </w:r>
      <w:r w:rsidRPr="00FE17CB">
        <w:rPr>
          <w:sz w:val="28"/>
          <w:szCs w:val="28"/>
        </w:rPr>
        <w:t xml:space="preserve">е произвел оплату административного штрафа в размере </w:t>
      </w:r>
      <w:r w:rsidRPr="00FE17CB" w:rsidR="00F01052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FE17CB" w:rsidR="00122661">
        <w:rPr>
          <w:sz w:val="28"/>
          <w:szCs w:val="28"/>
        </w:rPr>
        <w:t xml:space="preserve">00 </w:t>
      </w:r>
      <w:r w:rsidRPr="00FE17CB">
        <w:rPr>
          <w:sz w:val="28"/>
          <w:szCs w:val="28"/>
        </w:rPr>
        <w:t xml:space="preserve">рублей по постановлению  </w:t>
      </w:r>
      <w:r w:rsidRPr="00FE17CB" w:rsidR="001845FE">
        <w:rPr>
          <w:sz w:val="28"/>
          <w:szCs w:val="28"/>
        </w:rPr>
        <w:t>№5-0</w:t>
      </w:r>
      <w:r>
        <w:rPr>
          <w:sz w:val="28"/>
          <w:szCs w:val="28"/>
        </w:rPr>
        <w:t>30</w:t>
      </w:r>
      <w:r w:rsidR="008335F0">
        <w:rPr>
          <w:sz w:val="28"/>
          <w:szCs w:val="28"/>
        </w:rPr>
        <w:t>5</w:t>
      </w:r>
      <w:r w:rsidRPr="00FE17CB" w:rsidR="001845FE">
        <w:rPr>
          <w:sz w:val="28"/>
          <w:szCs w:val="28"/>
        </w:rPr>
        <w:t>/210</w:t>
      </w:r>
      <w:r>
        <w:rPr>
          <w:sz w:val="28"/>
          <w:szCs w:val="28"/>
        </w:rPr>
        <w:t>2</w:t>
      </w:r>
      <w:r w:rsidRPr="00FE17CB" w:rsidR="001845FE">
        <w:rPr>
          <w:sz w:val="28"/>
          <w:szCs w:val="28"/>
        </w:rPr>
        <w:t xml:space="preserve">/2026 от </w:t>
      </w:r>
      <w:r>
        <w:rPr>
          <w:sz w:val="28"/>
          <w:szCs w:val="28"/>
        </w:rPr>
        <w:t>06.04</w:t>
      </w:r>
      <w:r w:rsidRPr="00FE17CB" w:rsidR="001845FE">
        <w:rPr>
          <w:sz w:val="28"/>
          <w:szCs w:val="28"/>
        </w:rPr>
        <w:t>.2026</w:t>
      </w:r>
      <w:r w:rsidRPr="00FE17CB" w:rsidR="004C3664">
        <w:rPr>
          <w:sz w:val="28"/>
          <w:szCs w:val="28"/>
        </w:rPr>
        <w:t xml:space="preserve"> </w:t>
      </w:r>
      <w:r w:rsidRPr="00FE17CB">
        <w:rPr>
          <w:sz w:val="28"/>
          <w:szCs w:val="28"/>
        </w:rPr>
        <w:t xml:space="preserve">по делу об административном правонарушении, вступившему в законную силу </w:t>
      </w:r>
      <w:r>
        <w:rPr>
          <w:sz w:val="28"/>
          <w:szCs w:val="28"/>
        </w:rPr>
        <w:t>16.05</w:t>
      </w:r>
      <w:r w:rsidRPr="00FE17CB" w:rsidR="00122661">
        <w:rPr>
          <w:sz w:val="28"/>
          <w:szCs w:val="28"/>
        </w:rPr>
        <w:t>.2026</w:t>
      </w:r>
      <w:r w:rsidRPr="00FE17CB">
        <w:rPr>
          <w:sz w:val="28"/>
          <w:szCs w:val="28"/>
        </w:rPr>
        <w:t xml:space="preserve"> в срок, предусмотренный ч. 1 ст. 32.2 Кодекса РФ об административных правонарушениях.</w:t>
      </w:r>
    </w:p>
    <w:p w:rsidR="00306EF8" w:rsidRPr="00FE17CB" w:rsidP="00FE17CB">
      <w:pPr>
        <w:widowControl w:val="0"/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Рачёв Е.К. </w:t>
      </w:r>
      <w:r w:rsidRPr="00FE17CB">
        <w:rPr>
          <w:color w:val="FF0000"/>
          <w:sz w:val="28"/>
          <w:szCs w:val="28"/>
        </w:rPr>
        <w:t xml:space="preserve">при рассмотрении административного материала факт совершения правонарушения </w:t>
      </w:r>
      <w:r w:rsidRPr="00FE17CB" w:rsidR="001845FE">
        <w:rPr>
          <w:color w:val="FF0000"/>
          <w:sz w:val="28"/>
          <w:szCs w:val="28"/>
        </w:rPr>
        <w:t>не отрицал</w:t>
      </w:r>
      <w:r w:rsidRPr="00FE17CB">
        <w:rPr>
          <w:color w:val="FF0000"/>
          <w:sz w:val="28"/>
          <w:szCs w:val="28"/>
        </w:rPr>
        <w:t xml:space="preserve">. 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Мировой судья, исследовал следующие доказательства по делу: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sz w:val="28"/>
          <w:szCs w:val="28"/>
        </w:rPr>
        <w:t xml:space="preserve">протокол об административном правонарушении </w:t>
      </w:r>
      <w:r w:rsidRPr="00FE17CB" w:rsidR="00D10009">
        <w:rPr>
          <w:sz w:val="28"/>
          <w:szCs w:val="28"/>
        </w:rPr>
        <w:t>№ 5</w:t>
      </w:r>
      <w:r w:rsidR="0067742E">
        <w:rPr>
          <w:sz w:val="28"/>
          <w:szCs w:val="28"/>
        </w:rPr>
        <w:t>6</w:t>
      </w:r>
      <w:r w:rsidR="008335F0">
        <w:rPr>
          <w:sz w:val="28"/>
          <w:szCs w:val="28"/>
        </w:rPr>
        <w:t>3</w:t>
      </w:r>
      <w:r w:rsidRPr="00FE17CB" w:rsidR="00D673C3">
        <w:rPr>
          <w:sz w:val="28"/>
          <w:szCs w:val="28"/>
        </w:rPr>
        <w:t>/26/86010-АП</w:t>
      </w:r>
      <w:r w:rsidRPr="00FE17CB" w:rsidR="00B42D96">
        <w:rPr>
          <w:sz w:val="28"/>
          <w:szCs w:val="28"/>
        </w:rPr>
        <w:t xml:space="preserve"> </w:t>
      </w:r>
      <w:r w:rsidRPr="00FE17CB">
        <w:rPr>
          <w:sz w:val="28"/>
          <w:szCs w:val="28"/>
        </w:rPr>
        <w:t xml:space="preserve">от </w:t>
      </w:r>
      <w:r w:rsidR="00FE17CB">
        <w:rPr>
          <w:sz w:val="28"/>
          <w:szCs w:val="28"/>
        </w:rPr>
        <w:t>28</w:t>
      </w:r>
      <w:r w:rsidRPr="00FE17CB" w:rsidR="00EF70F4">
        <w:rPr>
          <w:sz w:val="28"/>
          <w:szCs w:val="28"/>
        </w:rPr>
        <w:t>.08</w:t>
      </w:r>
      <w:r w:rsidRPr="00FE17CB">
        <w:rPr>
          <w:sz w:val="28"/>
          <w:szCs w:val="28"/>
        </w:rPr>
        <w:t>.2026 составленный уполномоченным должностным лицом,</w:t>
      </w:r>
      <w:r w:rsidRPr="00FE17CB">
        <w:rPr>
          <w:color w:val="0D0D0D" w:themeColor="text1" w:themeTint="F2"/>
          <w:sz w:val="28"/>
          <w:szCs w:val="28"/>
        </w:rPr>
        <w:t xml:space="preserve"> с которым </w:t>
      </w:r>
      <w:r w:rsidRPr="00FE17CB" w:rsidR="00FE17CB">
        <w:rPr>
          <w:sz w:val="28"/>
          <w:szCs w:val="28"/>
        </w:rPr>
        <w:t>Рачёв Е.К</w:t>
      </w:r>
      <w:r w:rsidRPr="00FE17CB">
        <w:rPr>
          <w:sz w:val="28"/>
          <w:szCs w:val="28"/>
        </w:rPr>
        <w:t>.</w:t>
      </w:r>
      <w:r w:rsidRPr="00FE17CB">
        <w:rPr>
          <w:color w:val="0D0D0D" w:themeColor="text1" w:themeTint="F2"/>
          <w:sz w:val="28"/>
          <w:szCs w:val="28"/>
        </w:rPr>
        <w:t xml:space="preserve"> ознакомлен; ему разъяснены процессуальные права, предусмотренные ст. 25.1 Кодекса РФ об административных правонарушениях, а также возможность не свидетельствовать против себя (ст. 51 Конституции РФ), о чем в протоколе имеется его подпись, замечаний не ука</w:t>
      </w:r>
      <w:r w:rsidRPr="00FE17CB">
        <w:rPr>
          <w:color w:val="0D0D0D" w:themeColor="text1" w:themeTint="F2"/>
          <w:sz w:val="28"/>
          <w:szCs w:val="28"/>
        </w:rPr>
        <w:t>зал;</w:t>
      </w:r>
    </w:p>
    <w:p w:rsidR="00D673C3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акт об обнаружении правонарушения от </w:t>
      </w:r>
      <w:r w:rsidR="00FE17CB">
        <w:rPr>
          <w:color w:val="0D0D0D" w:themeColor="text1" w:themeTint="F2"/>
          <w:sz w:val="28"/>
          <w:szCs w:val="28"/>
        </w:rPr>
        <w:t>28</w:t>
      </w:r>
      <w:r w:rsidRPr="00FE17CB">
        <w:rPr>
          <w:color w:val="0D0D0D" w:themeColor="text1" w:themeTint="F2"/>
          <w:sz w:val="28"/>
          <w:szCs w:val="28"/>
        </w:rPr>
        <w:t>.08.2026;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постановление </w:t>
      </w:r>
      <w:r w:rsidRPr="00FE17CB" w:rsidR="00FE17CB">
        <w:rPr>
          <w:sz w:val="28"/>
          <w:szCs w:val="28"/>
        </w:rPr>
        <w:t>№5-0</w:t>
      </w:r>
      <w:r w:rsidR="00FE17CB">
        <w:rPr>
          <w:sz w:val="28"/>
          <w:szCs w:val="28"/>
        </w:rPr>
        <w:t>30</w:t>
      </w:r>
      <w:r w:rsidR="008335F0">
        <w:rPr>
          <w:sz w:val="28"/>
          <w:szCs w:val="28"/>
        </w:rPr>
        <w:t>5</w:t>
      </w:r>
      <w:r w:rsidRPr="00FE17CB" w:rsidR="00FE17CB">
        <w:rPr>
          <w:sz w:val="28"/>
          <w:szCs w:val="28"/>
        </w:rPr>
        <w:t>/210</w:t>
      </w:r>
      <w:r w:rsidR="00FE17CB">
        <w:rPr>
          <w:sz w:val="28"/>
          <w:szCs w:val="28"/>
        </w:rPr>
        <w:t>2</w:t>
      </w:r>
      <w:r w:rsidRPr="00FE17CB" w:rsidR="00FE17CB">
        <w:rPr>
          <w:sz w:val="28"/>
          <w:szCs w:val="28"/>
        </w:rPr>
        <w:t xml:space="preserve">/2026 от </w:t>
      </w:r>
      <w:r w:rsidR="00FE17CB">
        <w:rPr>
          <w:sz w:val="28"/>
          <w:szCs w:val="28"/>
        </w:rPr>
        <w:t>06.04</w:t>
      </w:r>
      <w:r w:rsidRPr="00FE17CB" w:rsidR="00FE17CB">
        <w:rPr>
          <w:sz w:val="28"/>
          <w:szCs w:val="28"/>
        </w:rPr>
        <w:t>.2026</w:t>
      </w:r>
      <w:r w:rsidRPr="00FE17CB">
        <w:rPr>
          <w:color w:val="0D0D0D" w:themeColor="text1" w:themeTint="F2"/>
          <w:sz w:val="28"/>
          <w:szCs w:val="28"/>
        </w:rPr>
        <w:t xml:space="preserve">, согласно которому </w:t>
      </w:r>
      <w:r w:rsidRPr="00FE17CB" w:rsidR="00FE17CB">
        <w:rPr>
          <w:sz w:val="28"/>
          <w:szCs w:val="28"/>
        </w:rPr>
        <w:t>Рачёв Е.К</w:t>
      </w:r>
      <w:r w:rsidRPr="00FE17CB">
        <w:rPr>
          <w:sz w:val="28"/>
          <w:szCs w:val="28"/>
        </w:rPr>
        <w:t>.</w:t>
      </w:r>
      <w:r w:rsidRPr="00FE17CB">
        <w:rPr>
          <w:color w:val="0D0D0D" w:themeColor="text1" w:themeTint="F2"/>
          <w:sz w:val="28"/>
          <w:szCs w:val="28"/>
        </w:rPr>
        <w:t xml:space="preserve"> подвергнут административному взысканию в сумме </w:t>
      </w:r>
      <w:r w:rsidRPr="00FE17CB" w:rsidR="00F01052">
        <w:rPr>
          <w:color w:val="0D0D0D" w:themeColor="text1" w:themeTint="F2"/>
          <w:sz w:val="28"/>
          <w:szCs w:val="28"/>
        </w:rPr>
        <w:t>1</w:t>
      </w:r>
      <w:r w:rsidR="00FE17CB">
        <w:rPr>
          <w:color w:val="0D0D0D" w:themeColor="text1" w:themeTint="F2"/>
          <w:sz w:val="28"/>
          <w:szCs w:val="28"/>
        </w:rPr>
        <w:t>0</w:t>
      </w:r>
      <w:r w:rsidRPr="00FE17CB" w:rsidR="00122661">
        <w:rPr>
          <w:sz w:val="28"/>
          <w:szCs w:val="28"/>
        </w:rPr>
        <w:t>00</w:t>
      </w:r>
      <w:r w:rsidRPr="00FE17CB" w:rsidR="00A760E1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>рублей за совершение административного правонарушения, предусмотренного</w:t>
      </w:r>
      <w:r w:rsidRPr="00FE17CB" w:rsidR="004C3664">
        <w:rPr>
          <w:color w:val="0D0D0D" w:themeColor="text1" w:themeTint="F2"/>
          <w:sz w:val="28"/>
          <w:szCs w:val="28"/>
        </w:rPr>
        <w:t xml:space="preserve"> ч.1</w:t>
      </w:r>
      <w:r w:rsidRPr="00FE17CB">
        <w:rPr>
          <w:color w:val="0D0D0D" w:themeColor="text1" w:themeTint="F2"/>
          <w:sz w:val="28"/>
          <w:szCs w:val="28"/>
        </w:rPr>
        <w:t xml:space="preserve"> ст. </w:t>
      </w:r>
      <w:r w:rsidR="00FE17CB">
        <w:rPr>
          <w:color w:val="0D0D0D" w:themeColor="text1" w:themeTint="F2"/>
          <w:sz w:val="28"/>
          <w:szCs w:val="28"/>
        </w:rPr>
        <w:t>7.27</w:t>
      </w:r>
      <w:r w:rsidRPr="00FE17CB">
        <w:rPr>
          <w:color w:val="0D0D0D" w:themeColor="text1" w:themeTint="F2"/>
          <w:sz w:val="28"/>
          <w:szCs w:val="28"/>
        </w:rPr>
        <w:t xml:space="preserve"> Кодекса Российской Федерации об административных правонарушениях;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копию паспорта на имя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color w:val="0D0D0D" w:themeColor="text1" w:themeTint="F2"/>
          <w:sz w:val="28"/>
          <w:szCs w:val="28"/>
        </w:rPr>
        <w:t>.;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постановление о возбуждении исполнительного </w:t>
      </w:r>
      <w:r w:rsidRPr="00FE17CB" w:rsidR="00DB4252">
        <w:rPr>
          <w:color w:val="0D0D0D" w:themeColor="text1" w:themeTint="F2"/>
          <w:sz w:val="28"/>
          <w:szCs w:val="28"/>
        </w:rPr>
        <w:t>производства о</w:t>
      </w:r>
      <w:r w:rsidR="00FE17CB">
        <w:rPr>
          <w:color w:val="0D0D0D" w:themeColor="text1" w:themeTint="F2"/>
          <w:sz w:val="28"/>
          <w:szCs w:val="28"/>
        </w:rPr>
        <w:t xml:space="preserve">т </w:t>
      </w:r>
      <w:r w:rsidRPr="00FE17CB" w:rsidR="00FE17CB">
        <w:rPr>
          <w:color w:val="FF0000"/>
          <w:sz w:val="28"/>
          <w:szCs w:val="28"/>
        </w:rPr>
        <w:t>24.07</w:t>
      </w:r>
      <w:r w:rsidRPr="00FE17CB">
        <w:rPr>
          <w:color w:val="FF0000"/>
          <w:sz w:val="28"/>
          <w:szCs w:val="28"/>
        </w:rPr>
        <w:t>.2026</w:t>
      </w:r>
      <w:r w:rsidRPr="00FE17CB">
        <w:rPr>
          <w:color w:val="0D0D0D" w:themeColor="text1" w:themeTint="F2"/>
          <w:sz w:val="28"/>
          <w:szCs w:val="28"/>
        </w:rPr>
        <w:t>;</w:t>
      </w:r>
    </w:p>
    <w:p w:rsidR="00A760E1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заявление о привлечении к административной ответственности</w:t>
      </w:r>
      <w:r w:rsidRPr="00FE17CB" w:rsidR="00306EF8">
        <w:rPr>
          <w:color w:val="0D0D0D" w:themeColor="text1" w:themeTint="F2"/>
          <w:sz w:val="28"/>
          <w:szCs w:val="28"/>
        </w:rPr>
        <w:t xml:space="preserve">; 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приходит к </w:t>
      </w:r>
      <w:r w:rsidRPr="00FE17CB">
        <w:rPr>
          <w:color w:val="0D0D0D" w:themeColor="text1" w:themeTint="F2"/>
          <w:sz w:val="28"/>
          <w:szCs w:val="28"/>
        </w:rPr>
        <w:t>следующему.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Часть 1 статьи 20.25 Кодекса Российской Федерации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Постановление по делу об административном правонар</w:t>
      </w:r>
      <w:r w:rsidRPr="00FE17CB">
        <w:rPr>
          <w:color w:val="0D0D0D" w:themeColor="text1" w:themeTint="F2"/>
          <w:sz w:val="28"/>
          <w:szCs w:val="28"/>
        </w:rPr>
        <w:t xml:space="preserve">ушении </w:t>
      </w:r>
      <w:r w:rsidRPr="00FE17CB" w:rsidR="00FE17CB">
        <w:rPr>
          <w:sz w:val="28"/>
          <w:szCs w:val="28"/>
        </w:rPr>
        <w:t>№5-0</w:t>
      </w:r>
      <w:r w:rsidR="00FE17CB">
        <w:rPr>
          <w:sz w:val="28"/>
          <w:szCs w:val="28"/>
        </w:rPr>
        <w:t>30</w:t>
      </w:r>
      <w:r w:rsidR="008335F0">
        <w:rPr>
          <w:sz w:val="28"/>
          <w:szCs w:val="28"/>
        </w:rPr>
        <w:t>5</w:t>
      </w:r>
      <w:r w:rsidRPr="00FE17CB" w:rsidR="00FE17CB">
        <w:rPr>
          <w:sz w:val="28"/>
          <w:szCs w:val="28"/>
        </w:rPr>
        <w:t>/210</w:t>
      </w:r>
      <w:r w:rsidR="00FE17CB">
        <w:rPr>
          <w:sz w:val="28"/>
          <w:szCs w:val="28"/>
        </w:rPr>
        <w:t>2</w:t>
      </w:r>
      <w:r w:rsidRPr="00FE17CB" w:rsidR="00FE17CB">
        <w:rPr>
          <w:sz w:val="28"/>
          <w:szCs w:val="28"/>
        </w:rPr>
        <w:t xml:space="preserve">/2026 от </w:t>
      </w:r>
      <w:r w:rsidR="00FE17CB">
        <w:rPr>
          <w:sz w:val="28"/>
          <w:szCs w:val="28"/>
        </w:rPr>
        <w:t>06.04</w:t>
      </w:r>
      <w:r w:rsidRPr="00FE17CB" w:rsidR="00FE17CB">
        <w:rPr>
          <w:sz w:val="28"/>
          <w:szCs w:val="28"/>
        </w:rPr>
        <w:t>.2026</w:t>
      </w:r>
      <w:r w:rsidR="00FE17CB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 xml:space="preserve">в отношении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sz w:val="28"/>
          <w:szCs w:val="28"/>
        </w:rPr>
        <w:t xml:space="preserve">. </w:t>
      </w:r>
      <w:r w:rsidRPr="00FE17CB">
        <w:rPr>
          <w:color w:val="0D0D0D" w:themeColor="text1" w:themeTint="F2"/>
          <w:sz w:val="28"/>
          <w:szCs w:val="28"/>
        </w:rPr>
        <w:t xml:space="preserve">вступило в законную силу </w:t>
      </w:r>
      <w:r w:rsidR="008335F0">
        <w:rPr>
          <w:sz w:val="28"/>
          <w:szCs w:val="28"/>
        </w:rPr>
        <w:t>16.05</w:t>
      </w:r>
      <w:r w:rsidRPr="00FE17CB" w:rsidR="008335F0">
        <w:rPr>
          <w:sz w:val="28"/>
          <w:szCs w:val="28"/>
        </w:rPr>
        <w:t xml:space="preserve">.2026 </w:t>
      </w:r>
      <w:r w:rsidRPr="00FE17CB">
        <w:rPr>
          <w:color w:val="0D0D0D" w:themeColor="text1" w:themeTint="F2"/>
          <w:sz w:val="28"/>
          <w:szCs w:val="28"/>
        </w:rPr>
        <w:t xml:space="preserve">следовательно, последним днем срока, установленного ст. 32.2 Кодекса Российской Федерации об административных правонарушениях, для уплаты штрафа является </w:t>
      </w:r>
      <w:r w:rsidR="00FE17CB">
        <w:rPr>
          <w:sz w:val="28"/>
          <w:szCs w:val="28"/>
        </w:rPr>
        <w:t>14.07</w:t>
      </w:r>
      <w:r w:rsidRPr="00FE17CB" w:rsidR="00EF5E05">
        <w:rPr>
          <w:sz w:val="28"/>
          <w:szCs w:val="28"/>
        </w:rPr>
        <w:t>.</w:t>
      </w:r>
      <w:r w:rsidRPr="00FE17CB" w:rsidR="00122661">
        <w:rPr>
          <w:sz w:val="28"/>
          <w:szCs w:val="28"/>
        </w:rPr>
        <w:t>2026</w:t>
      </w:r>
      <w:r w:rsidRPr="00FE17CB" w:rsidR="00220323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>года.</w:t>
      </w:r>
      <w:r w:rsidRPr="00FE17CB" w:rsidR="00EF5E05">
        <w:rPr>
          <w:color w:val="0D0D0D" w:themeColor="text1" w:themeTint="F2"/>
          <w:sz w:val="28"/>
          <w:szCs w:val="28"/>
        </w:rPr>
        <w:t xml:space="preserve"> 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Доказательства уплаты штрафа в сумме </w:t>
      </w:r>
      <w:r w:rsidRPr="00FE17CB" w:rsidR="00D10009">
        <w:rPr>
          <w:sz w:val="28"/>
          <w:szCs w:val="28"/>
        </w:rPr>
        <w:t>1</w:t>
      </w:r>
      <w:r w:rsidR="00FE17CB">
        <w:rPr>
          <w:sz w:val="28"/>
          <w:szCs w:val="28"/>
        </w:rPr>
        <w:t>0</w:t>
      </w:r>
      <w:r w:rsidRPr="00FE17CB" w:rsidR="00122661">
        <w:rPr>
          <w:sz w:val="28"/>
          <w:szCs w:val="28"/>
        </w:rPr>
        <w:t xml:space="preserve">00 </w:t>
      </w:r>
      <w:r w:rsidRPr="00FE17CB">
        <w:rPr>
          <w:color w:val="0D0D0D" w:themeColor="text1" w:themeTint="F2"/>
          <w:sz w:val="28"/>
          <w:szCs w:val="28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Исследовав доказательства и оценивая их в совокупности, мировой судья приходит к выводу о том, что они соответствуют закону и подтверждают вину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sz w:val="28"/>
          <w:szCs w:val="28"/>
        </w:rPr>
        <w:t xml:space="preserve">. </w:t>
      </w:r>
      <w:r w:rsidRPr="00FE17CB">
        <w:rPr>
          <w:color w:val="0D0D0D" w:themeColor="text1" w:themeTint="F2"/>
          <w:sz w:val="28"/>
          <w:szCs w:val="28"/>
        </w:rPr>
        <w:t>в совершении административного правонарушения, предусмотренного ч. 1 ст. 20.25 Кодекса Российской Фе</w:t>
      </w:r>
      <w:r w:rsidRPr="00FE17CB">
        <w:rPr>
          <w:color w:val="0D0D0D" w:themeColor="text1" w:themeTint="F2"/>
          <w:sz w:val="28"/>
          <w:szCs w:val="28"/>
        </w:rPr>
        <w:t>дерации об административных правонарушениях.</w:t>
      </w:r>
    </w:p>
    <w:p w:rsidR="008F2D87" w:rsidRPr="00FE17CB" w:rsidP="00FE17CB">
      <w:pPr>
        <w:ind w:firstLine="708"/>
        <w:jc w:val="both"/>
        <w:rPr>
          <w:rFonts w:eastAsia="MS Mincho"/>
          <w:sz w:val="28"/>
          <w:szCs w:val="28"/>
        </w:rPr>
      </w:pPr>
      <w:r w:rsidRPr="00FE17CB">
        <w:rPr>
          <w:rFonts w:eastAsia="MS Mincho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виновной, состояние здоровья, наличие обстоятельств, смягчающих административную ответственность,</w:t>
      </w:r>
      <w:r w:rsidRPr="00FE17CB">
        <w:rPr>
          <w:rFonts w:eastAsia="MS Mincho"/>
          <w:sz w:val="28"/>
          <w:szCs w:val="28"/>
        </w:rPr>
        <w:t xml:space="preserve"> отсутствие обстоятельств, отягчающих административную ответственность, считает возможным назначить административное наказание в виде обязательных работ.</w:t>
      </w: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both"/>
        <w:rPr>
          <w:color w:val="000000"/>
          <w:sz w:val="28"/>
          <w:szCs w:val="28"/>
        </w:rPr>
      </w:pPr>
      <w:r w:rsidRPr="00FE17CB">
        <w:rPr>
          <w:color w:val="000000"/>
          <w:sz w:val="28"/>
          <w:szCs w:val="28"/>
        </w:rPr>
        <w:t>Руководствуясь ст.ст. 29.9, 29.10, 32.2 Кодекса Российской Федерации об административных правонарушени</w:t>
      </w:r>
      <w:r w:rsidRPr="00FE17CB">
        <w:rPr>
          <w:color w:val="000000"/>
          <w:sz w:val="28"/>
          <w:szCs w:val="28"/>
        </w:rPr>
        <w:t>ях, мировой судья</w:t>
      </w: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center"/>
        <w:rPr>
          <w:color w:val="000000"/>
          <w:sz w:val="28"/>
          <w:szCs w:val="28"/>
        </w:rPr>
      </w:pP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center"/>
        <w:rPr>
          <w:color w:val="000000"/>
          <w:sz w:val="28"/>
          <w:szCs w:val="28"/>
        </w:rPr>
      </w:pPr>
      <w:r w:rsidRPr="00FE17CB">
        <w:rPr>
          <w:color w:val="000000"/>
          <w:sz w:val="28"/>
          <w:szCs w:val="28"/>
        </w:rPr>
        <w:t>ПОСТАНОВИЛ:</w:t>
      </w:r>
    </w:p>
    <w:p w:rsidR="008F2D87" w:rsidRPr="00FE17CB" w:rsidP="00FE17CB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E17CB">
        <w:rPr>
          <w:rFonts w:ascii="Times New Roman" w:hAnsi="Times New Roman" w:cs="Times New Roman"/>
          <w:sz w:val="28"/>
          <w:szCs w:val="28"/>
        </w:rPr>
        <w:t>Рачёва Егора Кондратьевича</w:t>
      </w:r>
      <w:r w:rsidRPr="00FE17CB">
        <w:rPr>
          <w:rFonts w:ascii="Times New Roman" w:hAnsi="Times New Roman" w:cs="Times New Roman"/>
          <w:color w:val="000000"/>
          <w:sz w:val="28"/>
          <w:szCs w:val="28"/>
        </w:rP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</w:t>
      </w: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и назначить ему административное </w:t>
      </w:r>
      <w:r w:rsidRPr="00FE17CB">
        <w:rPr>
          <w:rFonts w:ascii="Times New Roman" w:eastAsia="MS Mincho" w:hAnsi="Times New Roman" w:cs="Times New Roman"/>
          <w:sz w:val="28"/>
          <w:szCs w:val="28"/>
        </w:rPr>
        <w:t>наказание в в</w:t>
      </w:r>
      <w:r w:rsidRPr="00FE17CB" w:rsidR="00EF5E05">
        <w:rPr>
          <w:rFonts w:ascii="Times New Roman" w:eastAsia="MS Mincho" w:hAnsi="Times New Roman" w:cs="Times New Roman"/>
          <w:sz w:val="28"/>
          <w:szCs w:val="28"/>
        </w:rPr>
        <w:t xml:space="preserve">иде обязательных работ на срок </w:t>
      </w:r>
      <w:r>
        <w:rPr>
          <w:rFonts w:ascii="Times New Roman" w:eastAsia="MS Mincho" w:hAnsi="Times New Roman" w:cs="Times New Roman"/>
          <w:sz w:val="28"/>
          <w:szCs w:val="28"/>
        </w:rPr>
        <w:t>2</w:t>
      </w:r>
      <w:r w:rsidRPr="00FE17CB">
        <w:rPr>
          <w:rFonts w:ascii="Times New Roman" w:eastAsia="MS Mincho" w:hAnsi="Times New Roman" w:cs="Times New Roman"/>
          <w:sz w:val="28"/>
          <w:szCs w:val="28"/>
        </w:rPr>
        <w:t>0 (</w:t>
      </w:r>
      <w:r>
        <w:rPr>
          <w:rFonts w:ascii="Times New Roman" w:eastAsia="MS Mincho" w:hAnsi="Times New Roman" w:cs="Times New Roman"/>
          <w:sz w:val="28"/>
          <w:szCs w:val="28"/>
        </w:rPr>
        <w:t>двадцать</w:t>
      </w: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) часов. </w:t>
      </w:r>
    </w:p>
    <w:p w:rsidR="008F2D87" w:rsidRPr="00FE17CB" w:rsidP="00FE17CB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Исполнение постановления в виде обязательных работ поручить отделу судебных приставов по г. Нижневартовску и Нижневартовскому району УФССП по ХМАО - Югре. </w:t>
      </w:r>
    </w:p>
    <w:p w:rsidR="008F2D87" w:rsidRPr="00FE17CB" w:rsidP="00FE17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В случае уклонения лицом, привлеченным к административной ответственности, от отбывания обязательных работ частью 4 статьи 20.25 Кодекса РФ об административных правонарушениях предусмотрена ответственность в виде наложения административного штрафа в размер</w:t>
      </w:r>
      <w:r w:rsidRPr="00FE17CB">
        <w:rPr>
          <w:sz w:val="28"/>
          <w:szCs w:val="28"/>
        </w:rPr>
        <w:t>е от ста пятидесяти тысяч до трехсот тысяч рублей или административного ареста на срок до пятнадцати суток.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в течение десяти дней со дня вручения или получения копии постановления через ми</w:t>
      </w:r>
      <w:r w:rsidRPr="00FE17CB">
        <w:rPr>
          <w:color w:val="0D0D0D" w:themeColor="text1" w:themeTint="F2"/>
          <w:sz w:val="28"/>
          <w:szCs w:val="28"/>
        </w:rPr>
        <w:t xml:space="preserve">рового судью судебного участка № </w:t>
      </w:r>
      <w:r w:rsidR="00FE17CB">
        <w:rPr>
          <w:color w:val="0D0D0D" w:themeColor="text1" w:themeTint="F2"/>
          <w:sz w:val="28"/>
          <w:szCs w:val="28"/>
        </w:rPr>
        <w:t>2</w:t>
      </w:r>
      <w:r w:rsidRPr="00FE17CB">
        <w:rPr>
          <w:color w:val="0D0D0D" w:themeColor="text1" w:themeTint="F2"/>
          <w:sz w:val="28"/>
          <w:szCs w:val="28"/>
        </w:rPr>
        <w:t>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</w:p>
    <w:p w:rsidR="00306EF8" w:rsidRPr="00FE17CB" w:rsidP="00FE17CB">
      <w:pPr>
        <w:ind w:right="-55" w:firstLine="708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*</w:t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  <w:t xml:space="preserve"> </w:t>
      </w:r>
      <w:r>
        <w:rPr>
          <w:color w:val="0D0D0D" w:themeColor="text1" w:themeTint="F2"/>
          <w:sz w:val="28"/>
          <w:szCs w:val="28"/>
        </w:rPr>
        <w:t>*</w:t>
      </w:r>
      <w:r w:rsidRPr="00FE17CB">
        <w:rPr>
          <w:color w:val="0D0D0D" w:themeColor="text1" w:themeTint="F2"/>
          <w:sz w:val="28"/>
          <w:szCs w:val="28"/>
        </w:rPr>
        <w:t xml:space="preserve">                                   </w:t>
      </w:r>
      <w:r w:rsidRPr="00FE17CB" w:rsidR="00EF5E05">
        <w:rPr>
          <w:color w:val="0D0D0D" w:themeColor="text1" w:themeTint="F2"/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 xml:space="preserve">     О.В. Вдовина </w:t>
      </w:r>
    </w:p>
    <w:p w:rsidR="00306EF8" w:rsidRPr="00FE17CB" w:rsidP="00FE17CB">
      <w:pPr>
        <w:ind w:right="-55" w:firstLine="708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*</w:t>
      </w:r>
    </w:p>
    <w:p w:rsidR="003413BF" w:rsidRPr="00FE17CB" w:rsidP="00FE17CB">
      <w:pPr>
        <w:ind w:right="-55" w:firstLine="708"/>
        <w:rPr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Мировой судья</w:t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 w:rsidR="00EF5E05">
        <w:rPr>
          <w:color w:val="0D0D0D" w:themeColor="text1" w:themeTint="F2"/>
          <w:sz w:val="28"/>
          <w:szCs w:val="28"/>
        </w:rPr>
        <w:t xml:space="preserve">                  </w:t>
      </w:r>
      <w:r w:rsidRPr="00FE17CB">
        <w:rPr>
          <w:color w:val="0D0D0D" w:themeColor="text1" w:themeTint="F2"/>
          <w:sz w:val="28"/>
          <w:szCs w:val="28"/>
        </w:rPr>
        <w:t>О.В. Вдовина</w:t>
      </w:r>
    </w:p>
    <w:sectPr w:rsidSect="00FE17CB">
      <w:pgSz w:w="11906" w:h="16838"/>
      <w:pgMar w:top="709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F8"/>
    <w:rsid w:val="000202F1"/>
    <w:rsid w:val="00122661"/>
    <w:rsid w:val="00134B64"/>
    <w:rsid w:val="001845FE"/>
    <w:rsid w:val="00220323"/>
    <w:rsid w:val="00306EF8"/>
    <w:rsid w:val="003413BF"/>
    <w:rsid w:val="00351387"/>
    <w:rsid w:val="00434807"/>
    <w:rsid w:val="004C3664"/>
    <w:rsid w:val="004C71C4"/>
    <w:rsid w:val="00572D23"/>
    <w:rsid w:val="0067742E"/>
    <w:rsid w:val="006B42B3"/>
    <w:rsid w:val="006E7D1E"/>
    <w:rsid w:val="007C413D"/>
    <w:rsid w:val="00806501"/>
    <w:rsid w:val="008335F0"/>
    <w:rsid w:val="008F2D87"/>
    <w:rsid w:val="00931DE7"/>
    <w:rsid w:val="00953E08"/>
    <w:rsid w:val="00A47D67"/>
    <w:rsid w:val="00A760E1"/>
    <w:rsid w:val="00AA328B"/>
    <w:rsid w:val="00AB1E47"/>
    <w:rsid w:val="00B31CF8"/>
    <w:rsid w:val="00B42D96"/>
    <w:rsid w:val="00B6108A"/>
    <w:rsid w:val="00BD3A23"/>
    <w:rsid w:val="00D10009"/>
    <w:rsid w:val="00D22444"/>
    <w:rsid w:val="00D673C3"/>
    <w:rsid w:val="00D97D35"/>
    <w:rsid w:val="00DB4252"/>
    <w:rsid w:val="00E07041"/>
    <w:rsid w:val="00EC4416"/>
    <w:rsid w:val="00EC60B8"/>
    <w:rsid w:val="00EF5E05"/>
    <w:rsid w:val="00EF70F4"/>
    <w:rsid w:val="00F01052"/>
    <w:rsid w:val="00FE17C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9570A9E-FBE9-4CC6-B63D-21DF3848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306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306EF8"/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paragraph" w:styleId="PlainText">
    <w:name w:val="Plain Text"/>
    <w:basedOn w:val="Normal"/>
    <w:link w:val="a0"/>
    <w:rsid w:val="00306EF8"/>
    <w:rPr>
      <w:rFonts w:ascii="Courier New" w:hAnsi="Courier New" w:cs="Courier New"/>
      <w:sz w:val="20"/>
      <w:szCs w:val="20"/>
    </w:rPr>
  </w:style>
  <w:style w:type="character" w:customStyle="1" w:styleId="a0">
    <w:name w:val="Текст Знак"/>
    <w:basedOn w:val="DefaultParagraphFont"/>
    <w:link w:val="PlainText"/>
    <w:rsid w:val="00306EF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4C71C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C71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